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ACD2F" w14:textId="77777777" w:rsidR="00AC340B" w:rsidRPr="00542199" w:rsidRDefault="00AF680D" w:rsidP="00AC340B">
      <w:pPr>
        <w:tabs>
          <w:tab w:val="right" w:pos="8460"/>
        </w:tabs>
        <w:jc w:val="center"/>
        <w:rPr>
          <w:rFonts w:cs="Arial"/>
          <w:b/>
          <w:sz w:val="32"/>
          <w:szCs w:val="32"/>
        </w:rPr>
      </w:pPr>
      <w:r w:rsidRPr="00542199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EB2864" wp14:editId="29792659">
            <wp:simplePos x="0" y="0"/>
            <wp:positionH relativeFrom="column">
              <wp:posOffset>187325</wp:posOffset>
            </wp:positionH>
            <wp:positionV relativeFrom="paragraph">
              <wp:posOffset>1270</wp:posOffset>
            </wp:positionV>
            <wp:extent cx="828675" cy="798195"/>
            <wp:effectExtent l="0" t="0" r="9525" b="1905"/>
            <wp:wrapSquare wrapText="bothSides"/>
            <wp:docPr id="2" name="Picture 2" descr="C:\Users\leslie\Desktop\Refreshed 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\Desktop\Refreshed Tow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40B" w:rsidRPr="00542199">
        <w:rPr>
          <w:rFonts w:cs="Arial"/>
          <w:b/>
          <w:sz w:val="32"/>
          <w:szCs w:val="32"/>
        </w:rPr>
        <w:t>PUBLIC NOTICE POSTING REQUEST TO OFFICE OF TOWN CLERK</w:t>
      </w:r>
    </w:p>
    <w:p w14:paraId="003E6F3A" w14:textId="77777777" w:rsidR="00542199" w:rsidRPr="00542199" w:rsidRDefault="00AC340B" w:rsidP="00542199">
      <w:pPr>
        <w:tabs>
          <w:tab w:val="right" w:pos="8460"/>
        </w:tabs>
        <w:jc w:val="center"/>
        <w:rPr>
          <w:rFonts w:cs="Arial"/>
          <w:b/>
        </w:rPr>
      </w:pPr>
      <w:r w:rsidRPr="00542199">
        <w:rPr>
          <w:rFonts w:cs="Arial"/>
          <w:b/>
        </w:rPr>
        <w:t>Fax: 978-572-1228</w:t>
      </w:r>
    </w:p>
    <w:p w14:paraId="763DADCD" w14:textId="77777777" w:rsidR="00542199" w:rsidRPr="00542199" w:rsidRDefault="00AC340B" w:rsidP="00542199">
      <w:pPr>
        <w:tabs>
          <w:tab w:val="right" w:pos="8460"/>
        </w:tabs>
        <w:jc w:val="center"/>
        <w:rPr>
          <w:rFonts w:cs="Arial"/>
          <w:b/>
        </w:rPr>
      </w:pPr>
      <w:r w:rsidRPr="00542199">
        <w:rPr>
          <w:rFonts w:cs="Arial"/>
          <w:b/>
        </w:rPr>
        <w:t>Email:townclerk@townofnewbury.org</w:t>
      </w:r>
    </w:p>
    <w:p w14:paraId="37419859" w14:textId="77777777" w:rsidR="00C37AC6" w:rsidRPr="00542199" w:rsidRDefault="008B7378" w:rsidP="00542199">
      <w:pPr>
        <w:tabs>
          <w:tab w:val="right" w:pos="846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</w:rPr>
        <w:tab/>
      </w:r>
      <w:r w:rsidR="00542199">
        <w:rPr>
          <w:rFonts w:cs="Arial"/>
        </w:rPr>
        <w:tab/>
      </w:r>
      <w:r w:rsidR="00542199">
        <w:rPr>
          <w:rFonts w:cs="Arial"/>
        </w:rPr>
        <w:tab/>
      </w:r>
      <w:r w:rsidR="00542199">
        <w:rPr>
          <w:rFonts w:cs="Arial"/>
        </w:rPr>
        <w:tab/>
      </w:r>
      <w:r w:rsidR="00542199">
        <w:rPr>
          <w:rFonts w:cs="Arial"/>
        </w:rPr>
        <w:tab/>
      </w:r>
      <w:r w:rsidR="00AC340B" w:rsidRPr="00542199">
        <w:rPr>
          <w:rFonts w:cs="Arial"/>
        </w:rPr>
        <w:tab/>
      </w:r>
    </w:p>
    <w:p w14:paraId="6A7E4E65" w14:textId="77777777" w:rsidR="00AA154F" w:rsidRPr="00542199" w:rsidRDefault="00AA154F" w:rsidP="00AC340B">
      <w:pPr>
        <w:outlineLvl w:val="0"/>
        <w:rPr>
          <w:rFonts w:cs="Arial"/>
          <w:b/>
        </w:rPr>
      </w:pPr>
    </w:p>
    <w:p w14:paraId="0A925E26" w14:textId="77777777" w:rsidR="00AC340B" w:rsidRPr="008922FA" w:rsidRDefault="00AC340B" w:rsidP="00AC340B">
      <w:pPr>
        <w:outlineLvl w:val="0"/>
        <w:rPr>
          <w:rFonts w:cs="Arial"/>
          <w:b/>
          <w:u w:val="single"/>
        </w:rPr>
      </w:pPr>
      <w:r w:rsidRPr="008B7378">
        <w:rPr>
          <w:rFonts w:cs="Arial"/>
        </w:rPr>
        <w:t>BOARD/COMMITTEE/ORGANIZATION:</w:t>
      </w:r>
      <w:r w:rsidRPr="00542199">
        <w:rPr>
          <w:rFonts w:cs="Arial"/>
          <w:b/>
        </w:rPr>
        <w:t xml:space="preserve"> </w:t>
      </w:r>
      <w:r w:rsidR="003B181E">
        <w:rPr>
          <w:rFonts w:cs="Arial"/>
          <w:b/>
        </w:rPr>
        <w:t>_</w:t>
      </w:r>
      <w:r w:rsidR="00FD211A">
        <w:rPr>
          <w:rFonts w:cs="Arial"/>
          <w:b/>
          <w:sz w:val="28"/>
          <w:szCs w:val="28"/>
        </w:rPr>
        <w:t>Capital Planning Committee</w:t>
      </w:r>
    </w:p>
    <w:p w14:paraId="2C328909" w14:textId="77777777" w:rsidR="00AC340B" w:rsidRPr="00542199" w:rsidRDefault="00AC340B" w:rsidP="00AC340B">
      <w:pPr>
        <w:ind w:left="720" w:firstLine="720"/>
        <w:rPr>
          <w:rFonts w:cs="Arial"/>
          <w:b/>
        </w:rPr>
      </w:pPr>
      <w:r w:rsidRPr="00542199">
        <w:rPr>
          <w:rFonts w:cs="Arial"/>
        </w:rPr>
        <w:tab/>
      </w:r>
      <w:r w:rsidRPr="00542199">
        <w:rPr>
          <w:rFonts w:cs="Arial"/>
          <w:b/>
        </w:rPr>
        <w:t xml:space="preserve"> </w:t>
      </w:r>
      <w:r w:rsidR="009748F7" w:rsidRPr="00542199">
        <w:rPr>
          <w:rFonts w:cs="Arial"/>
          <w:b/>
          <w:sz w:val="44"/>
          <w:szCs w:val="44"/>
        </w:rPr>
        <w:t>■</w:t>
      </w:r>
      <w:r w:rsidRPr="00542199">
        <w:rPr>
          <w:rFonts w:cs="Arial"/>
          <w:b/>
          <w:sz w:val="44"/>
          <w:szCs w:val="44"/>
        </w:rPr>
        <w:t xml:space="preserve"> </w:t>
      </w:r>
      <w:r w:rsidRPr="00542199">
        <w:rPr>
          <w:rFonts w:cs="Arial"/>
          <w:b/>
        </w:rPr>
        <w:t xml:space="preserve">MEETING </w:t>
      </w:r>
      <w:r w:rsidRPr="00542199">
        <w:rPr>
          <w:rFonts w:cs="Arial"/>
          <w:b/>
        </w:rPr>
        <w:tab/>
      </w:r>
      <w:r w:rsidRPr="00542199">
        <w:rPr>
          <w:rFonts w:cs="Arial"/>
          <w:b/>
        </w:rPr>
        <w:tab/>
      </w:r>
      <w:r w:rsidRPr="00542199">
        <w:rPr>
          <w:rFonts w:cs="Arial"/>
          <w:b/>
        </w:rPr>
        <w:tab/>
      </w:r>
      <w:r w:rsidR="00B95A6D" w:rsidRPr="00542199">
        <w:rPr>
          <w:rFonts w:cs="Arial"/>
          <w:b/>
          <w:sz w:val="44"/>
          <w:szCs w:val="44"/>
        </w:rPr>
        <w:t>□</w:t>
      </w:r>
      <w:r w:rsidRPr="00542199">
        <w:rPr>
          <w:rFonts w:cs="Arial"/>
          <w:b/>
        </w:rPr>
        <w:t xml:space="preserve">PUBLIC HEARING </w:t>
      </w:r>
      <w:r w:rsidRPr="00542199">
        <w:rPr>
          <w:rFonts w:cs="Arial"/>
          <w:b/>
        </w:rPr>
        <w:tab/>
        <w:t xml:space="preserve">    </w:t>
      </w:r>
    </w:p>
    <w:p w14:paraId="29BFDEB6" w14:textId="77777777" w:rsidR="00AC340B" w:rsidRPr="00542199" w:rsidRDefault="00AC340B" w:rsidP="00AC340B">
      <w:pPr>
        <w:rPr>
          <w:rFonts w:cs="Arial"/>
        </w:rPr>
      </w:pPr>
    </w:p>
    <w:p w14:paraId="7960CDEC" w14:textId="69BE9C01" w:rsidR="00333DA3" w:rsidRDefault="00AC340B" w:rsidP="00334E6F">
      <w:pPr>
        <w:rPr>
          <w:rFonts w:cs="Arial"/>
        </w:rPr>
      </w:pPr>
      <w:r w:rsidRPr="008B7378">
        <w:rPr>
          <w:rFonts w:cs="Arial"/>
        </w:rPr>
        <w:t>DAY of WEEK/DATE:</w:t>
      </w:r>
      <w:r w:rsidR="008922FA">
        <w:rPr>
          <w:rFonts w:cs="Arial"/>
        </w:rPr>
        <w:t xml:space="preserve"> </w:t>
      </w:r>
      <w:r w:rsidR="008922FA">
        <w:rPr>
          <w:rFonts w:cs="Arial"/>
          <w:sz w:val="28"/>
          <w:szCs w:val="28"/>
        </w:rPr>
        <w:t>T</w:t>
      </w:r>
      <w:r w:rsidR="00FD211A">
        <w:rPr>
          <w:rFonts w:cs="Arial"/>
          <w:sz w:val="28"/>
          <w:szCs w:val="28"/>
        </w:rPr>
        <w:t>hursd</w:t>
      </w:r>
      <w:r w:rsidR="008922FA">
        <w:rPr>
          <w:rFonts w:cs="Arial"/>
          <w:sz w:val="28"/>
          <w:szCs w:val="28"/>
        </w:rPr>
        <w:t xml:space="preserve">ay, </w:t>
      </w:r>
      <w:r w:rsidR="00B22E10">
        <w:rPr>
          <w:rFonts w:cs="Arial"/>
          <w:sz w:val="28"/>
          <w:szCs w:val="28"/>
        </w:rPr>
        <w:t>2</w:t>
      </w:r>
      <w:r w:rsidR="00464AB0">
        <w:rPr>
          <w:rFonts w:cs="Arial"/>
          <w:sz w:val="28"/>
          <w:szCs w:val="28"/>
        </w:rPr>
        <w:t>1</w:t>
      </w:r>
      <w:r w:rsidR="008C22CF">
        <w:rPr>
          <w:rFonts w:cs="Arial"/>
          <w:sz w:val="28"/>
          <w:szCs w:val="28"/>
        </w:rPr>
        <w:t xml:space="preserve"> </w:t>
      </w:r>
      <w:r w:rsidR="00B22E10">
        <w:rPr>
          <w:rFonts w:cs="Arial"/>
          <w:sz w:val="28"/>
          <w:szCs w:val="28"/>
        </w:rPr>
        <w:t>July</w:t>
      </w:r>
      <w:r w:rsidR="00334E6F">
        <w:rPr>
          <w:rFonts w:cs="Arial"/>
          <w:sz w:val="28"/>
          <w:szCs w:val="28"/>
        </w:rPr>
        <w:t xml:space="preserve"> 202</w:t>
      </w:r>
      <w:r w:rsidR="008C22CF">
        <w:rPr>
          <w:rFonts w:cs="Arial"/>
          <w:sz w:val="28"/>
          <w:szCs w:val="28"/>
        </w:rPr>
        <w:t>2</w:t>
      </w:r>
      <w:r w:rsidR="007B1E51">
        <w:rPr>
          <w:rFonts w:cs="Arial"/>
          <w:sz w:val="28"/>
          <w:szCs w:val="28"/>
        </w:rPr>
        <w:t>, 7:00 am.</w:t>
      </w:r>
    </w:p>
    <w:p w14:paraId="11C8BF6A" w14:textId="77777777" w:rsidR="009D1CB5" w:rsidRPr="00542199" w:rsidRDefault="009D1CB5" w:rsidP="00AC340B">
      <w:pPr>
        <w:outlineLvl w:val="0"/>
        <w:rPr>
          <w:rFonts w:cs="Arial"/>
        </w:rPr>
      </w:pPr>
    </w:p>
    <w:p w14:paraId="5DE97D83" w14:textId="77777777" w:rsidR="008922FA" w:rsidRDefault="008922FA" w:rsidP="00117B65">
      <w:pPr>
        <w:outlineLvl w:val="0"/>
        <w:rPr>
          <w:rFonts w:cs="Arial"/>
          <w:b/>
          <w:u w:val="single"/>
        </w:rPr>
      </w:pPr>
      <w:bookmarkStart w:id="0" w:name="_GoBack"/>
      <w:bookmarkEnd w:id="0"/>
    </w:p>
    <w:p w14:paraId="6180F882" w14:textId="77777777" w:rsidR="00CB781B" w:rsidRPr="00542199" w:rsidRDefault="00AC340B" w:rsidP="00AC340B">
      <w:pPr>
        <w:outlineLvl w:val="0"/>
        <w:rPr>
          <w:rFonts w:cs="Arial"/>
          <w:b/>
        </w:rPr>
      </w:pPr>
      <w:r w:rsidRPr="008B7378">
        <w:rPr>
          <w:rFonts w:cs="Arial"/>
        </w:rPr>
        <w:t>PURPOSE:</w:t>
      </w:r>
      <w:r w:rsidR="009748F7" w:rsidRPr="00542199">
        <w:rPr>
          <w:rFonts w:cs="Arial"/>
          <w:b/>
          <w:u w:val="single"/>
        </w:rPr>
        <w:t xml:space="preserve">  General Business</w:t>
      </w:r>
    </w:p>
    <w:p w14:paraId="2BCA7EFA" w14:textId="77777777" w:rsidR="009748F7" w:rsidRPr="00542199" w:rsidRDefault="009748F7" w:rsidP="00AC340B">
      <w:pPr>
        <w:outlineLvl w:val="0"/>
        <w:rPr>
          <w:rFonts w:cs="Arial"/>
          <w:b/>
          <w:u w:val="single"/>
        </w:rPr>
      </w:pPr>
    </w:p>
    <w:p w14:paraId="1275F7F1" w14:textId="77777777" w:rsidR="00AC340B" w:rsidRPr="00542199" w:rsidRDefault="00AC340B" w:rsidP="003B181E">
      <w:pPr>
        <w:outlineLvl w:val="0"/>
        <w:rPr>
          <w:rFonts w:cs="Arial"/>
        </w:rPr>
      </w:pPr>
      <w:r w:rsidRPr="008B7378">
        <w:rPr>
          <w:rFonts w:cs="Arial"/>
        </w:rPr>
        <w:t>SUBMITTED BY (Name &amp; Title)</w:t>
      </w:r>
      <w:r w:rsidRPr="00542199">
        <w:rPr>
          <w:rFonts w:cs="Arial"/>
        </w:rPr>
        <w:t xml:space="preserve">:  </w:t>
      </w:r>
      <w:r w:rsidR="008922FA">
        <w:rPr>
          <w:rFonts w:cs="Arial"/>
          <w:sz w:val="24"/>
          <w:szCs w:val="24"/>
        </w:rPr>
        <w:t xml:space="preserve">Marshall Jespersen, </w:t>
      </w:r>
      <w:r w:rsidR="00FD211A">
        <w:rPr>
          <w:rFonts w:cs="Arial"/>
          <w:sz w:val="24"/>
          <w:szCs w:val="24"/>
        </w:rPr>
        <w:t>Capital Planning Co</w:t>
      </w:r>
      <w:r w:rsidR="008922FA">
        <w:rPr>
          <w:rFonts w:cs="Arial"/>
          <w:sz w:val="24"/>
          <w:szCs w:val="24"/>
        </w:rPr>
        <w:t xml:space="preserve">mmittee Chairman </w:t>
      </w:r>
    </w:p>
    <w:p w14:paraId="52B59817" w14:textId="77777777" w:rsidR="00AA154F" w:rsidRPr="00542199" w:rsidRDefault="00AA154F" w:rsidP="00AC340B">
      <w:pPr>
        <w:rPr>
          <w:rFonts w:cs="Arial"/>
        </w:rPr>
      </w:pPr>
    </w:p>
    <w:p w14:paraId="1B988565" w14:textId="77777777" w:rsidR="00AC340B" w:rsidRDefault="00AC340B" w:rsidP="004B4576">
      <w:pPr>
        <w:outlineLvl w:val="0"/>
        <w:rPr>
          <w:rFonts w:cs="Arial"/>
          <w:b/>
        </w:rPr>
      </w:pPr>
      <w:r w:rsidRPr="008B7378">
        <w:rPr>
          <w:rFonts w:cs="Arial"/>
          <w:b/>
        </w:rPr>
        <w:t xml:space="preserve">All meeting notices must be filed and time stamped in the town clerk’s office and posted on the municipal bulletin board 48 hours prior to the meeting in accordance with </w:t>
      </w:r>
      <w:r w:rsidR="00AF680D" w:rsidRPr="008B7378">
        <w:rPr>
          <w:rFonts w:cs="Arial"/>
          <w:b/>
        </w:rPr>
        <w:t>MGL Ch. 30A, § 18-25.</w:t>
      </w:r>
      <w:r w:rsidR="004B4576" w:rsidRPr="008B7378">
        <w:rPr>
          <w:rFonts w:cs="Arial"/>
          <w:b/>
        </w:rPr>
        <w:t xml:space="preserve"> </w:t>
      </w:r>
      <w:r w:rsidRPr="008B7378">
        <w:rPr>
          <w:rFonts w:cs="Arial"/>
          <w:b/>
        </w:rPr>
        <w:t xml:space="preserve">This </w:t>
      </w:r>
      <w:r w:rsidRPr="008B7378">
        <w:rPr>
          <w:rFonts w:cs="Arial"/>
          <w:b/>
          <w:i/>
          <w:u w:val="single"/>
        </w:rPr>
        <w:t>may not</w:t>
      </w:r>
      <w:r w:rsidRPr="008B7378">
        <w:rPr>
          <w:rFonts w:cs="Arial"/>
          <w:b/>
        </w:rPr>
        <w:t xml:space="preserve"> include Saturdays, Sundays or legal holidays. Newbury Municipal Offices are open</w:t>
      </w:r>
      <w:r w:rsidR="004B4576" w:rsidRPr="008B7378">
        <w:rPr>
          <w:rFonts w:cs="Arial"/>
          <w:b/>
        </w:rPr>
        <w:t xml:space="preserve"> </w:t>
      </w:r>
      <w:r w:rsidRPr="008B7378">
        <w:rPr>
          <w:rFonts w:cs="Arial"/>
          <w:b/>
        </w:rPr>
        <w:t>Mon</w:t>
      </w:r>
      <w:r w:rsidR="009D1CB5">
        <w:rPr>
          <w:rFonts w:cs="Arial"/>
          <w:b/>
        </w:rPr>
        <w:t>day, Wednesday</w:t>
      </w:r>
      <w:r w:rsidRPr="008B7378">
        <w:rPr>
          <w:rFonts w:cs="Arial"/>
          <w:b/>
        </w:rPr>
        <w:t>, Th</w:t>
      </w:r>
      <w:r w:rsidR="009D1CB5">
        <w:rPr>
          <w:rFonts w:cs="Arial"/>
          <w:b/>
        </w:rPr>
        <w:t>ursday</w:t>
      </w:r>
      <w:r w:rsidR="00AF680D" w:rsidRPr="008B7378">
        <w:rPr>
          <w:rFonts w:cs="Arial"/>
          <w:b/>
        </w:rPr>
        <w:t xml:space="preserve"> 8</w:t>
      </w:r>
      <w:r w:rsidR="009D1CB5">
        <w:rPr>
          <w:rFonts w:cs="Arial"/>
          <w:b/>
        </w:rPr>
        <w:t>am</w:t>
      </w:r>
      <w:r w:rsidR="00AF680D" w:rsidRPr="008B7378">
        <w:rPr>
          <w:rFonts w:cs="Arial"/>
          <w:b/>
        </w:rPr>
        <w:t>-4</w:t>
      </w:r>
      <w:r w:rsidR="009D1CB5">
        <w:rPr>
          <w:rFonts w:cs="Arial"/>
          <w:b/>
        </w:rPr>
        <w:t>pm</w:t>
      </w:r>
      <w:r w:rsidR="00AF680D" w:rsidRPr="008B7378">
        <w:rPr>
          <w:rFonts w:cs="Arial"/>
          <w:b/>
        </w:rPr>
        <w:t xml:space="preserve"> and Tuesday from 8</w:t>
      </w:r>
      <w:r w:rsidR="009D1CB5">
        <w:rPr>
          <w:rFonts w:cs="Arial"/>
          <w:b/>
        </w:rPr>
        <w:t>am</w:t>
      </w:r>
      <w:r w:rsidR="00AF680D" w:rsidRPr="008B7378">
        <w:rPr>
          <w:rFonts w:cs="Arial"/>
          <w:b/>
        </w:rPr>
        <w:t>-7</w:t>
      </w:r>
      <w:r w:rsidR="009D1CB5">
        <w:rPr>
          <w:rFonts w:cs="Arial"/>
          <w:b/>
        </w:rPr>
        <w:t>pm</w:t>
      </w:r>
      <w:r w:rsidR="00AF680D" w:rsidRPr="008B7378">
        <w:rPr>
          <w:rFonts w:cs="Arial"/>
          <w:b/>
        </w:rPr>
        <w:t>, closed Fridays.</w:t>
      </w:r>
      <w:r w:rsidR="004B4576" w:rsidRPr="008B7378">
        <w:rPr>
          <w:rFonts w:cs="Arial"/>
          <w:b/>
        </w:rPr>
        <w:t xml:space="preserve"> </w:t>
      </w:r>
      <w:r w:rsidRPr="008B7378">
        <w:rPr>
          <w:rFonts w:cs="Arial"/>
          <w:b/>
        </w:rPr>
        <w:t xml:space="preserve">Faxed or Emailed postings must reach the Clerk’s office </w:t>
      </w:r>
      <w:r w:rsidRPr="008B7378">
        <w:rPr>
          <w:rFonts w:cs="Arial"/>
          <w:b/>
          <w:u w:val="single"/>
        </w:rPr>
        <w:t>during business hours</w:t>
      </w:r>
      <w:r w:rsidRPr="008B7378">
        <w:rPr>
          <w:rFonts w:cs="Arial"/>
          <w:b/>
        </w:rPr>
        <w:t xml:space="preserve"> 48 hours prior to the meeting.</w:t>
      </w:r>
    </w:p>
    <w:p w14:paraId="454241C4" w14:textId="77777777" w:rsidR="00B67C9D" w:rsidRDefault="00B67C9D" w:rsidP="004B4576">
      <w:pPr>
        <w:outlineLvl w:val="0"/>
        <w:rPr>
          <w:rFonts w:cs="Arial"/>
          <w:b/>
        </w:rPr>
      </w:pPr>
    </w:p>
    <w:p w14:paraId="3A505630" w14:textId="77777777" w:rsidR="009D1CB5" w:rsidRPr="008B7378" w:rsidRDefault="009D1CB5" w:rsidP="004B4576">
      <w:pPr>
        <w:outlineLvl w:val="0"/>
        <w:rPr>
          <w:rFonts w:cs="Arial"/>
          <w:b/>
        </w:rPr>
      </w:pPr>
    </w:p>
    <w:p w14:paraId="37073319" w14:textId="77777777" w:rsidR="00BF6639" w:rsidRPr="00542199" w:rsidRDefault="00BF6639" w:rsidP="004B4576">
      <w:pPr>
        <w:ind w:right="-180" w:hanging="540"/>
        <w:jc w:val="center"/>
        <w:outlineLvl w:val="0"/>
        <w:rPr>
          <w:rFonts w:cs="Arial"/>
          <w:b/>
          <w:sz w:val="18"/>
          <w:szCs w:val="18"/>
        </w:rPr>
      </w:pPr>
    </w:p>
    <w:p w14:paraId="2A4020BF" w14:textId="77777777" w:rsidR="00AE56A7" w:rsidRDefault="00AC340B" w:rsidP="004B4576">
      <w:pPr>
        <w:ind w:right="-180" w:hanging="540"/>
        <w:jc w:val="center"/>
        <w:outlineLvl w:val="0"/>
        <w:rPr>
          <w:rFonts w:cs="Arial"/>
          <w:b/>
          <w:sz w:val="18"/>
          <w:szCs w:val="18"/>
        </w:rPr>
      </w:pPr>
      <w:r w:rsidRPr="00542199">
        <w:rPr>
          <w:rFonts w:cs="Arial"/>
          <w:b/>
          <w:sz w:val="18"/>
          <w:szCs w:val="18"/>
        </w:rPr>
        <w:t>MEETING NOTICES WILL ALSO</w:t>
      </w:r>
      <w:r w:rsidR="00A36FC7" w:rsidRPr="00542199">
        <w:rPr>
          <w:rFonts w:cs="Arial"/>
          <w:b/>
          <w:sz w:val="18"/>
          <w:szCs w:val="18"/>
        </w:rPr>
        <w:t xml:space="preserve"> BE POSTED ON THE TOWN WEBSITE </w:t>
      </w:r>
    </w:p>
    <w:p w14:paraId="793510FB" w14:textId="77777777" w:rsidR="003B181E" w:rsidRDefault="003B181E" w:rsidP="004B4576">
      <w:pPr>
        <w:ind w:right="-180" w:hanging="540"/>
        <w:jc w:val="center"/>
        <w:outlineLvl w:val="0"/>
        <w:rPr>
          <w:rFonts w:cs="Arial"/>
          <w:b/>
          <w:sz w:val="18"/>
          <w:szCs w:val="18"/>
        </w:rPr>
      </w:pPr>
    </w:p>
    <w:p w14:paraId="558627FE" w14:textId="77777777" w:rsidR="00891965" w:rsidRDefault="00891965" w:rsidP="009748F7">
      <w:pPr>
        <w:tabs>
          <w:tab w:val="left" w:pos="1350"/>
        </w:tabs>
        <w:jc w:val="center"/>
        <w:rPr>
          <w:rFonts w:cs="Arial"/>
          <w:b/>
          <w:sz w:val="32"/>
          <w:szCs w:val="32"/>
        </w:rPr>
      </w:pPr>
    </w:p>
    <w:p w14:paraId="669239B3" w14:textId="77777777" w:rsidR="003B181E" w:rsidRDefault="003B181E" w:rsidP="009748F7">
      <w:pPr>
        <w:tabs>
          <w:tab w:val="left" w:pos="1350"/>
        </w:tabs>
        <w:jc w:val="center"/>
        <w:rPr>
          <w:rFonts w:cs="Arial"/>
          <w:b/>
          <w:sz w:val="32"/>
          <w:szCs w:val="32"/>
        </w:rPr>
      </w:pPr>
    </w:p>
    <w:p w14:paraId="12BC72F4" w14:textId="77777777" w:rsidR="003B181E" w:rsidRDefault="003B181E" w:rsidP="009748F7">
      <w:pPr>
        <w:tabs>
          <w:tab w:val="left" w:pos="1350"/>
        </w:tabs>
        <w:jc w:val="center"/>
        <w:rPr>
          <w:rFonts w:cs="Arial"/>
          <w:b/>
          <w:sz w:val="32"/>
          <w:szCs w:val="32"/>
        </w:rPr>
      </w:pPr>
    </w:p>
    <w:p w14:paraId="6292B5D5" w14:textId="77777777" w:rsidR="00E409B7" w:rsidRPr="008A5973" w:rsidRDefault="00333DA3" w:rsidP="009748F7">
      <w:pPr>
        <w:tabs>
          <w:tab w:val="left" w:pos="1350"/>
        </w:tabs>
        <w:jc w:val="center"/>
        <w:rPr>
          <w:rFonts w:cs="Arial"/>
          <w:b/>
          <w:sz w:val="28"/>
          <w:szCs w:val="28"/>
        </w:rPr>
      </w:pPr>
      <w:r w:rsidRPr="008A5973">
        <w:rPr>
          <w:rFonts w:cs="Arial"/>
          <w:b/>
          <w:sz w:val="28"/>
          <w:szCs w:val="28"/>
        </w:rPr>
        <w:t>Agenda Items</w:t>
      </w:r>
    </w:p>
    <w:p w14:paraId="31569940" w14:textId="77777777" w:rsidR="009D1CB5" w:rsidRPr="00542199" w:rsidRDefault="009D1CB5" w:rsidP="009D1CB5">
      <w:pPr>
        <w:tabs>
          <w:tab w:val="left" w:pos="1350"/>
        </w:tabs>
        <w:jc w:val="both"/>
        <w:rPr>
          <w:rFonts w:cs="Arial"/>
        </w:rPr>
      </w:pPr>
    </w:p>
    <w:p w14:paraId="6242032A" w14:textId="77777777" w:rsidR="009D1CB5" w:rsidRDefault="009D1CB5" w:rsidP="009D1CB5">
      <w:pPr>
        <w:rPr>
          <w:rFonts w:cs="Arial"/>
          <w:b/>
          <w:sz w:val="22"/>
          <w:szCs w:val="22"/>
        </w:rPr>
      </w:pPr>
      <w:r w:rsidRPr="00542199">
        <w:rPr>
          <w:rFonts w:cs="Arial"/>
          <w:b/>
          <w:sz w:val="22"/>
          <w:szCs w:val="22"/>
        </w:rPr>
        <w:t xml:space="preserve">Call to Order </w:t>
      </w:r>
    </w:p>
    <w:p w14:paraId="19805713" w14:textId="4900EDFC" w:rsidR="008922FA" w:rsidRDefault="008922FA" w:rsidP="009D1CB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Roll call and Establish a forum.</w:t>
      </w:r>
    </w:p>
    <w:p w14:paraId="43B6C8BE" w14:textId="559D1119" w:rsidR="00464AB0" w:rsidRDefault="00464AB0" w:rsidP="009D1CB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Review the minutes from the </w:t>
      </w:r>
      <w:r w:rsidR="00B22E10">
        <w:rPr>
          <w:rFonts w:cs="Arial"/>
          <w:b/>
          <w:sz w:val="22"/>
          <w:szCs w:val="22"/>
        </w:rPr>
        <w:t xml:space="preserve">10 March 2022 </w:t>
      </w:r>
      <w:r>
        <w:rPr>
          <w:rFonts w:cs="Arial"/>
          <w:b/>
          <w:sz w:val="22"/>
          <w:szCs w:val="22"/>
        </w:rPr>
        <w:t>meeting.</w:t>
      </w:r>
    </w:p>
    <w:p w14:paraId="5BC0DD58" w14:textId="77777777" w:rsidR="00CF5903" w:rsidRDefault="00CF5903" w:rsidP="009D1CB5">
      <w:pPr>
        <w:rPr>
          <w:rFonts w:cs="Arial"/>
          <w:b/>
          <w:sz w:val="22"/>
          <w:szCs w:val="22"/>
        </w:rPr>
      </w:pPr>
    </w:p>
    <w:p w14:paraId="7EC7587B" w14:textId="6E8F6679" w:rsidR="00BD6423" w:rsidRDefault="00B22E10" w:rsidP="009D1CB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Review the Draft Capital Improvement Plan for the Town of Newbury.</w:t>
      </w:r>
    </w:p>
    <w:p w14:paraId="7B1D4D6E" w14:textId="77777777" w:rsidR="00BD6423" w:rsidRDefault="00BD6423" w:rsidP="00BD6423">
      <w:pPr>
        <w:ind w:firstLine="720"/>
        <w:rPr>
          <w:rFonts w:cs="Arial"/>
          <w:b/>
          <w:sz w:val="22"/>
          <w:szCs w:val="22"/>
        </w:rPr>
      </w:pPr>
    </w:p>
    <w:p w14:paraId="6E8E1A24" w14:textId="77777777" w:rsidR="004C1E94" w:rsidRDefault="004C1E94" w:rsidP="009D1CB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Citizens’ concerns</w:t>
      </w:r>
    </w:p>
    <w:p w14:paraId="5C8DB928" w14:textId="77777777" w:rsidR="004C1E94" w:rsidRDefault="004C1E94" w:rsidP="009D1CB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Next meeting</w:t>
      </w:r>
    </w:p>
    <w:p w14:paraId="44052AE4" w14:textId="77777777" w:rsidR="004C1E94" w:rsidRPr="00542199" w:rsidRDefault="004C1E94" w:rsidP="009D1CB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Adjourn</w:t>
      </w:r>
    </w:p>
    <w:p w14:paraId="4DECB91B" w14:textId="6D9274CE" w:rsidR="00483195" w:rsidRPr="004C1E94" w:rsidRDefault="00483195" w:rsidP="004C1E94">
      <w:pPr>
        <w:rPr>
          <w:rFonts w:cs="Arial"/>
          <w:b/>
          <w:sz w:val="22"/>
          <w:szCs w:val="22"/>
        </w:rPr>
      </w:pPr>
    </w:p>
    <w:sectPr w:rsidR="00483195" w:rsidRPr="004C1E94" w:rsidSect="00D04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771C9" w14:textId="77777777" w:rsidR="00535D3E" w:rsidRDefault="00535D3E" w:rsidP="00AD2953">
      <w:r>
        <w:separator/>
      </w:r>
    </w:p>
  </w:endnote>
  <w:endnote w:type="continuationSeparator" w:id="0">
    <w:p w14:paraId="7DDC6EE9" w14:textId="77777777" w:rsidR="00535D3E" w:rsidRDefault="00535D3E" w:rsidP="00AD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5F5D" w14:textId="77777777" w:rsidR="008922FA" w:rsidRDefault="00892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0FF06" w14:textId="77777777" w:rsidR="008922FA" w:rsidRDefault="00892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ACC15" w14:textId="77777777" w:rsidR="008922FA" w:rsidRDefault="0089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926A7" w14:textId="77777777" w:rsidR="00535D3E" w:rsidRDefault="00535D3E" w:rsidP="00AD2953">
      <w:r>
        <w:separator/>
      </w:r>
    </w:p>
  </w:footnote>
  <w:footnote w:type="continuationSeparator" w:id="0">
    <w:p w14:paraId="68C95B95" w14:textId="77777777" w:rsidR="00535D3E" w:rsidRDefault="00535D3E" w:rsidP="00AD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783A" w14:textId="77777777" w:rsidR="008922FA" w:rsidRDefault="00892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66B75" w14:textId="77777777" w:rsidR="008922FA" w:rsidRDefault="00892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F426" w14:textId="77777777" w:rsidR="008922FA" w:rsidRDefault="00892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5B3C"/>
    <w:multiLevelType w:val="hybridMultilevel"/>
    <w:tmpl w:val="175E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2819"/>
    <w:multiLevelType w:val="hybridMultilevel"/>
    <w:tmpl w:val="04B6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741E0"/>
    <w:multiLevelType w:val="hybridMultilevel"/>
    <w:tmpl w:val="E3CA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86220"/>
    <w:multiLevelType w:val="hybridMultilevel"/>
    <w:tmpl w:val="75EE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1320E"/>
    <w:multiLevelType w:val="hybridMultilevel"/>
    <w:tmpl w:val="9436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20538"/>
    <w:multiLevelType w:val="multilevel"/>
    <w:tmpl w:val="E1A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A13D63"/>
    <w:multiLevelType w:val="hybridMultilevel"/>
    <w:tmpl w:val="992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97519"/>
    <w:multiLevelType w:val="multilevel"/>
    <w:tmpl w:val="FFD0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9578FC"/>
    <w:multiLevelType w:val="hybridMultilevel"/>
    <w:tmpl w:val="3F38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0B"/>
    <w:rsid w:val="0001787C"/>
    <w:rsid w:val="0008222E"/>
    <w:rsid w:val="000949AE"/>
    <w:rsid w:val="000F13F7"/>
    <w:rsid w:val="0010547A"/>
    <w:rsid w:val="00107319"/>
    <w:rsid w:val="00117B65"/>
    <w:rsid w:val="00165C28"/>
    <w:rsid w:val="00171B98"/>
    <w:rsid w:val="001B629F"/>
    <w:rsid w:val="001D29B9"/>
    <w:rsid w:val="00240D75"/>
    <w:rsid w:val="002857F0"/>
    <w:rsid w:val="002C7F2F"/>
    <w:rsid w:val="002D4C8D"/>
    <w:rsid w:val="002E442C"/>
    <w:rsid w:val="002F3E5D"/>
    <w:rsid w:val="00327649"/>
    <w:rsid w:val="00332038"/>
    <w:rsid w:val="00333DA3"/>
    <w:rsid w:val="00334E6F"/>
    <w:rsid w:val="00373946"/>
    <w:rsid w:val="003973D2"/>
    <w:rsid w:val="003B181E"/>
    <w:rsid w:val="003F3719"/>
    <w:rsid w:val="003F5800"/>
    <w:rsid w:val="00403E05"/>
    <w:rsid w:val="00420421"/>
    <w:rsid w:val="00443D53"/>
    <w:rsid w:val="00464AB0"/>
    <w:rsid w:val="00470669"/>
    <w:rsid w:val="00481C7C"/>
    <w:rsid w:val="00483195"/>
    <w:rsid w:val="004A188A"/>
    <w:rsid w:val="004B4576"/>
    <w:rsid w:val="004C1E94"/>
    <w:rsid w:val="004E4F81"/>
    <w:rsid w:val="00501A49"/>
    <w:rsid w:val="00535D3E"/>
    <w:rsid w:val="00541A03"/>
    <w:rsid w:val="00542199"/>
    <w:rsid w:val="005B2BFB"/>
    <w:rsid w:val="005C164A"/>
    <w:rsid w:val="006C2EC9"/>
    <w:rsid w:val="006D6285"/>
    <w:rsid w:val="0071798F"/>
    <w:rsid w:val="00736E78"/>
    <w:rsid w:val="007B1E51"/>
    <w:rsid w:val="007C35F2"/>
    <w:rsid w:val="007D6C1C"/>
    <w:rsid w:val="007E13C6"/>
    <w:rsid w:val="007F23DA"/>
    <w:rsid w:val="007F61CA"/>
    <w:rsid w:val="00800707"/>
    <w:rsid w:val="00804FE5"/>
    <w:rsid w:val="00843E7D"/>
    <w:rsid w:val="00845BDF"/>
    <w:rsid w:val="00846A09"/>
    <w:rsid w:val="00874557"/>
    <w:rsid w:val="00891965"/>
    <w:rsid w:val="008922FA"/>
    <w:rsid w:val="008924C6"/>
    <w:rsid w:val="008A5595"/>
    <w:rsid w:val="008A5973"/>
    <w:rsid w:val="008B7378"/>
    <w:rsid w:val="008C22CF"/>
    <w:rsid w:val="008E332E"/>
    <w:rsid w:val="008F0532"/>
    <w:rsid w:val="00924F8C"/>
    <w:rsid w:val="009531BA"/>
    <w:rsid w:val="009748F7"/>
    <w:rsid w:val="00984846"/>
    <w:rsid w:val="009D1CB5"/>
    <w:rsid w:val="009D464B"/>
    <w:rsid w:val="009D779D"/>
    <w:rsid w:val="009F0FE1"/>
    <w:rsid w:val="00A36FC7"/>
    <w:rsid w:val="00A40676"/>
    <w:rsid w:val="00A53376"/>
    <w:rsid w:val="00AA154F"/>
    <w:rsid w:val="00AA5F59"/>
    <w:rsid w:val="00AC340B"/>
    <w:rsid w:val="00AC3CFF"/>
    <w:rsid w:val="00AD2953"/>
    <w:rsid w:val="00AE56A7"/>
    <w:rsid w:val="00AF680D"/>
    <w:rsid w:val="00B22E10"/>
    <w:rsid w:val="00B32E9F"/>
    <w:rsid w:val="00B4114B"/>
    <w:rsid w:val="00B67916"/>
    <w:rsid w:val="00B67C9D"/>
    <w:rsid w:val="00B95A6D"/>
    <w:rsid w:val="00BA0375"/>
    <w:rsid w:val="00BD136A"/>
    <w:rsid w:val="00BD6423"/>
    <w:rsid w:val="00BF5D0F"/>
    <w:rsid w:val="00BF6639"/>
    <w:rsid w:val="00C37AC6"/>
    <w:rsid w:val="00C429B5"/>
    <w:rsid w:val="00C62CA5"/>
    <w:rsid w:val="00CB781B"/>
    <w:rsid w:val="00CF5903"/>
    <w:rsid w:val="00D042FF"/>
    <w:rsid w:val="00D45980"/>
    <w:rsid w:val="00D60796"/>
    <w:rsid w:val="00D71EE7"/>
    <w:rsid w:val="00DB3BC4"/>
    <w:rsid w:val="00DC6D6B"/>
    <w:rsid w:val="00E409B7"/>
    <w:rsid w:val="00E71DE2"/>
    <w:rsid w:val="00E87FCC"/>
    <w:rsid w:val="00EF7F55"/>
    <w:rsid w:val="00F10413"/>
    <w:rsid w:val="00F65247"/>
    <w:rsid w:val="00F70A60"/>
    <w:rsid w:val="00F73931"/>
    <w:rsid w:val="00F75C8E"/>
    <w:rsid w:val="00FC6403"/>
    <w:rsid w:val="00FD211A"/>
    <w:rsid w:val="00FD4F54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B2819"/>
  <w15:docId w15:val="{57582B51-64AA-2A4A-80D3-D9755D18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0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340B"/>
    <w:pPr>
      <w:ind w:left="720"/>
    </w:pPr>
  </w:style>
  <w:style w:type="character" w:styleId="Hyperlink">
    <w:name w:val="Hyperlink"/>
    <w:uiPriority w:val="99"/>
    <w:unhideWhenUsed/>
    <w:rsid w:val="00AC3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95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953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1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">
    <w:name w:val="List"/>
    <w:basedOn w:val="Normal"/>
    <w:uiPriority w:val="99"/>
    <w:unhideWhenUsed/>
    <w:rsid w:val="009D1CB5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D1CB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F969-E64B-4CC6-AFF7-AF79A0EE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A. Haley</dc:creator>
  <cp:lastModifiedBy>Leslie A. Haley</cp:lastModifiedBy>
  <cp:revision>2</cp:revision>
  <cp:lastPrinted>2020-03-26T18:02:00Z</cp:lastPrinted>
  <dcterms:created xsi:type="dcterms:W3CDTF">2022-07-18T17:14:00Z</dcterms:created>
  <dcterms:modified xsi:type="dcterms:W3CDTF">2022-07-18T17:14:00Z</dcterms:modified>
</cp:coreProperties>
</file>